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89" w:rsidRDefault="005A4789" w:rsidP="005A4789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Пояснительная записка.</w:t>
      </w:r>
    </w:p>
    <w:p w:rsidR="005A4789" w:rsidRPr="00386BB6" w:rsidRDefault="005A4789" w:rsidP="005A4789">
      <w:pPr>
        <w:ind w:firstLine="709"/>
      </w:pPr>
      <w:r w:rsidRPr="00386BB6">
        <w:t xml:space="preserve">Настоящая программа по русскому языку для </w:t>
      </w:r>
      <w:r w:rsidRPr="00386BB6">
        <w:rPr>
          <w:lang w:val="en-US"/>
        </w:rPr>
        <w:t>VII</w:t>
      </w:r>
      <w:r w:rsidRPr="00386BB6">
        <w:t xml:space="preserve"> класса создана на основе федерального компонента государственного стандарта основного общего образования и программы «Русский язык» под редакцией М.Т. Баранова, Т.А. </w:t>
      </w:r>
      <w:proofErr w:type="spellStart"/>
      <w:r w:rsidRPr="00386BB6">
        <w:t>Ладыженской</w:t>
      </w:r>
      <w:proofErr w:type="spellEnd"/>
      <w:r w:rsidRPr="00386BB6">
        <w:t xml:space="preserve">, Н.М. </w:t>
      </w:r>
      <w:proofErr w:type="spellStart"/>
      <w:r w:rsidRPr="00386BB6">
        <w:t>Шанского</w:t>
      </w:r>
      <w:proofErr w:type="spellEnd"/>
      <w:r w:rsidRPr="00386BB6">
        <w:t>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5A4789" w:rsidRPr="00386BB6" w:rsidRDefault="005A4789" w:rsidP="005A4789">
      <w:pPr>
        <w:ind w:firstLine="709"/>
      </w:pPr>
      <w:r w:rsidRPr="00386BB6">
        <w:t xml:space="preserve">Рабочая  программа по русскому языку представляет собой целостный документ, включающий четыре раздела: пояснительную записку; учебно-тематический план;  перечень учебно-методического обеспечения и </w:t>
      </w:r>
      <w:proofErr w:type="spellStart"/>
      <w:r w:rsidRPr="00386BB6">
        <w:t>каледарно-тематическое</w:t>
      </w:r>
      <w:proofErr w:type="spellEnd"/>
      <w:r w:rsidRPr="00386BB6">
        <w:t xml:space="preserve"> планирование.</w:t>
      </w:r>
    </w:p>
    <w:p w:rsidR="005A4789" w:rsidRPr="00386BB6" w:rsidRDefault="005A4789" w:rsidP="005A4789">
      <w:pPr>
        <w:ind w:firstLine="709"/>
      </w:pPr>
      <w:r w:rsidRPr="00386BB6"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386BB6">
        <w:t>культуроведческой</w:t>
      </w:r>
      <w:proofErr w:type="spellEnd"/>
      <w:r w:rsidRPr="00386BB6">
        <w:t xml:space="preserve"> компетенций</w:t>
      </w:r>
    </w:p>
    <w:p w:rsidR="005A4789" w:rsidRPr="00386BB6" w:rsidRDefault="005A4789" w:rsidP="005A4789">
      <w:pPr>
        <w:ind w:firstLine="709"/>
      </w:pPr>
      <w:r w:rsidRPr="00386BB6"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5A4789" w:rsidRPr="00386BB6" w:rsidRDefault="005A4789" w:rsidP="005A4789">
      <w:pPr>
        <w:ind w:firstLine="709"/>
      </w:pPr>
      <w:r w:rsidRPr="00386BB6"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5A4789" w:rsidRPr="00386BB6" w:rsidRDefault="005A4789" w:rsidP="005A4789">
      <w:pPr>
        <w:ind w:firstLine="709"/>
      </w:pPr>
      <w:r w:rsidRPr="00386BB6"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5A4789" w:rsidRPr="00386BB6" w:rsidRDefault="005A4789" w:rsidP="005A4789">
      <w:pPr>
        <w:ind w:firstLine="709"/>
      </w:pPr>
      <w:r w:rsidRPr="00386BB6"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5A4789" w:rsidRPr="00386BB6" w:rsidRDefault="005A4789" w:rsidP="005A4789">
      <w:pPr>
        <w:ind w:firstLine="709"/>
      </w:pPr>
      <w:r w:rsidRPr="00386BB6">
        <w:t xml:space="preserve">Содержание обучения русскому языку отобрано и структурировано на основе </w:t>
      </w:r>
      <w:proofErr w:type="spellStart"/>
      <w:r w:rsidRPr="00386BB6">
        <w:t>компетентностного</w:t>
      </w:r>
      <w:proofErr w:type="spellEnd"/>
      <w:r w:rsidRPr="00386BB6">
        <w:t xml:space="preserve"> подхода. В соответствии с этим в </w:t>
      </w:r>
      <w:r w:rsidRPr="00386BB6">
        <w:rPr>
          <w:lang w:val="en-US"/>
        </w:rPr>
        <w:t>VII</w:t>
      </w:r>
      <w:r w:rsidRPr="00386BB6"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386BB6">
        <w:t>культуроведческая</w:t>
      </w:r>
      <w:proofErr w:type="spellEnd"/>
      <w:r w:rsidRPr="00386BB6">
        <w:t xml:space="preserve"> компетенции.</w:t>
      </w:r>
    </w:p>
    <w:p w:rsidR="005A4789" w:rsidRPr="00386BB6" w:rsidRDefault="005A4789" w:rsidP="005A4789">
      <w:pPr>
        <w:ind w:firstLine="709"/>
      </w:pPr>
      <w:r w:rsidRPr="00386BB6"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5A4789" w:rsidRPr="00386BB6" w:rsidRDefault="005A4789" w:rsidP="005A4789">
      <w:pPr>
        <w:ind w:firstLine="709"/>
      </w:pPr>
      <w:proofErr w:type="gramStart"/>
      <w:r w:rsidRPr="00386BB6"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</w:t>
      </w:r>
      <w:proofErr w:type="gramEnd"/>
      <w:r w:rsidRPr="00386BB6">
        <w:t xml:space="preserve"> умение пользоваться различными лингвистическими словарями.</w:t>
      </w:r>
    </w:p>
    <w:p w:rsidR="005A4789" w:rsidRPr="00386BB6" w:rsidRDefault="005A4789" w:rsidP="005A4789">
      <w:pPr>
        <w:ind w:firstLine="709"/>
      </w:pPr>
      <w:proofErr w:type="spellStart"/>
      <w:r w:rsidRPr="00386BB6">
        <w:t>Культуроведческая</w:t>
      </w:r>
      <w:proofErr w:type="spellEnd"/>
      <w:r w:rsidRPr="00386BB6">
        <w:t xml:space="preserve"> компетенция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5A4789" w:rsidRPr="00386BB6" w:rsidRDefault="005A4789" w:rsidP="005A4789">
      <w:pPr>
        <w:ind w:firstLine="709"/>
      </w:pPr>
      <w:r w:rsidRPr="00386BB6">
        <w:t xml:space="preserve">Курс русского языка для </w:t>
      </w:r>
      <w:r w:rsidRPr="00386BB6">
        <w:rPr>
          <w:lang w:val="en-US"/>
        </w:rPr>
        <w:t>VII</w:t>
      </w:r>
      <w:r w:rsidRPr="00386BB6"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</w:t>
      </w:r>
      <w:r w:rsidRPr="00386BB6">
        <w:lastRenderedPageBreak/>
        <w:t xml:space="preserve">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5A4789" w:rsidRPr="00386BB6" w:rsidRDefault="005A4789" w:rsidP="005A4789">
      <w:pPr>
        <w:ind w:firstLine="709"/>
      </w:pPr>
      <w:r w:rsidRPr="00386BB6"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386BB6">
        <w:t>деятельностного</w:t>
      </w:r>
      <w:proofErr w:type="spellEnd"/>
      <w:r w:rsidRPr="00386BB6">
        <w:t xml:space="preserve"> подхода к изучению русского языка в школе.</w:t>
      </w:r>
    </w:p>
    <w:p w:rsidR="005A4789" w:rsidRPr="00386BB6" w:rsidRDefault="005A4789" w:rsidP="005A4789">
      <w:pPr>
        <w:ind w:firstLine="709"/>
      </w:pPr>
      <w:r w:rsidRPr="00386BB6"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386BB6"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5A4789" w:rsidRPr="00386BB6" w:rsidRDefault="005A4789" w:rsidP="005A4789">
      <w:pPr>
        <w:ind w:firstLine="709"/>
      </w:pPr>
      <w:r w:rsidRPr="00386BB6"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5A4789" w:rsidRPr="00386BB6" w:rsidRDefault="005A4789" w:rsidP="005A4789">
      <w:pPr>
        <w:ind w:firstLine="709"/>
        <w:rPr>
          <w:u w:val="single"/>
        </w:rPr>
      </w:pPr>
      <w:r w:rsidRPr="00386BB6">
        <w:rPr>
          <w:u w:val="single"/>
        </w:rPr>
        <w:t>Цели обучения</w:t>
      </w:r>
    </w:p>
    <w:p w:rsidR="005A4789" w:rsidRPr="00386BB6" w:rsidRDefault="005A4789" w:rsidP="005A4789">
      <w:pPr>
        <w:ind w:firstLine="709"/>
      </w:pPr>
      <w:proofErr w:type="gramStart"/>
      <w:r w:rsidRPr="00386BB6"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386BB6">
        <w:t>когнитивно-коммуникативного</w:t>
      </w:r>
      <w:proofErr w:type="spellEnd"/>
      <w:r w:rsidRPr="00386BB6">
        <w:t xml:space="preserve">, </w:t>
      </w:r>
      <w:proofErr w:type="spellStart"/>
      <w:r w:rsidRPr="00386BB6">
        <w:t>деятельностного</w:t>
      </w:r>
      <w:proofErr w:type="spellEnd"/>
      <w:r w:rsidRPr="00386BB6">
        <w:t xml:space="preserve"> подходов к обучению родному языку: </w:t>
      </w:r>
      <w:proofErr w:type="gramEnd"/>
    </w:p>
    <w:p w:rsidR="005A4789" w:rsidRPr="00386BB6" w:rsidRDefault="005A4789" w:rsidP="005A4789">
      <w:pPr>
        <w:ind w:firstLine="709"/>
      </w:pPr>
      <w:r w:rsidRPr="00386BB6"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5A4789" w:rsidRPr="00386BB6" w:rsidRDefault="005A4789" w:rsidP="005A4789">
      <w:pPr>
        <w:ind w:firstLine="709"/>
      </w:pPr>
      <w:r w:rsidRPr="00386BB6"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A4789" w:rsidRPr="00386BB6" w:rsidRDefault="005A4789" w:rsidP="005A4789">
      <w:pPr>
        <w:ind w:firstLine="709"/>
      </w:pPr>
      <w:r w:rsidRPr="00386BB6"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5A4789" w:rsidRPr="00386BB6" w:rsidRDefault="005A4789" w:rsidP="005A4789">
      <w:pPr>
        <w:ind w:firstLine="709"/>
      </w:pPr>
      <w:r w:rsidRPr="00386BB6"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5A4789" w:rsidRPr="00386BB6" w:rsidRDefault="005A4789" w:rsidP="005A4789">
      <w:pPr>
        <w:ind w:firstLine="709"/>
      </w:pPr>
      <w:r w:rsidRPr="00386BB6">
        <w:t xml:space="preserve">Место предмета «Русский язык» в базисном учебном плане МОУ СОШ с. 1-Березовка. 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</w:t>
      </w:r>
      <w:r w:rsidRPr="00386BB6">
        <w:rPr>
          <w:lang w:val="en-US"/>
        </w:rPr>
        <w:t>VII</w:t>
      </w:r>
      <w:r w:rsidRPr="00386BB6">
        <w:t xml:space="preserve"> классе – 140 часов.</w:t>
      </w:r>
    </w:p>
    <w:p w:rsidR="005A4789" w:rsidRPr="00386BB6" w:rsidRDefault="005A4789" w:rsidP="005A4789">
      <w:pPr>
        <w:ind w:firstLine="709"/>
        <w:rPr>
          <w:u w:val="single"/>
        </w:rPr>
      </w:pPr>
      <w:r w:rsidRPr="00386BB6">
        <w:rPr>
          <w:u w:val="single"/>
        </w:rPr>
        <w:t>Общие учебные умения, навыки и способы деятельности</w:t>
      </w:r>
    </w:p>
    <w:p w:rsidR="005A4789" w:rsidRPr="00386BB6" w:rsidRDefault="005A4789" w:rsidP="005A4789">
      <w:pPr>
        <w:ind w:firstLine="709"/>
      </w:pPr>
      <w:r w:rsidRPr="00386BB6"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386BB6">
        <w:t>надпредметной</w:t>
      </w:r>
      <w:proofErr w:type="spellEnd"/>
      <w:r w:rsidRPr="00386BB6">
        <w:t xml:space="preserve"> функции, которую русский язык выполняет в системе школьного </w:t>
      </w:r>
      <w:r w:rsidRPr="00386BB6">
        <w:lastRenderedPageBreak/>
        <w:t xml:space="preserve">образования. В процессе обучения ученик получает возможность совершенствовать </w:t>
      </w:r>
      <w:proofErr w:type="spellStart"/>
      <w:r w:rsidRPr="00386BB6">
        <w:t>общеучебные</w:t>
      </w:r>
      <w:proofErr w:type="spellEnd"/>
      <w:r w:rsidRPr="00386BB6"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386BB6"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386BB6">
        <w:t>общеучебные</w:t>
      </w:r>
      <w:proofErr w:type="spellEnd"/>
      <w:r w:rsidRPr="00386BB6"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386BB6"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386BB6">
        <w:t>самокоррекцию</w:t>
      </w:r>
      <w:proofErr w:type="spellEnd"/>
      <w:r w:rsidRPr="00386BB6">
        <w:t xml:space="preserve">). </w:t>
      </w:r>
    </w:p>
    <w:p w:rsidR="005A4789" w:rsidRPr="00386BB6" w:rsidRDefault="005A4789" w:rsidP="005A4789">
      <w:pPr>
        <w:ind w:firstLine="709"/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A4789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A4789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A4789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58382C" w:rsidRDefault="005A4789" w:rsidP="005A4789">
      <w:pPr>
        <w:ind w:firstLine="709"/>
        <w:jc w:val="both"/>
        <w:rPr>
          <w:rFonts w:ascii="Arial Narrow" w:hAnsi="Arial Narrow"/>
        </w:rPr>
      </w:pPr>
    </w:p>
    <w:p w:rsidR="005A4789" w:rsidRPr="00663C39" w:rsidRDefault="005A4789" w:rsidP="005A4789">
      <w:pPr>
        <w:shd w:val="clear" w:color="auto" w:fill="FFFFFF"/>
        <w:spacing w:line="307" w:lineRule="exact"/>
        <w:ind w:left="2347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Учебно-тематичеекое</w:t>
      </w:r>
      <w:proofErr w:type="spellEnd"/>
      <w:r>
        <w:rPr>
          <w:b/>
          <w:bCs/>
          <w:sz w:val="28"/>
          <w:szCs w:val="28"/>
        </w:rPr>
        <w:t xml:space="preserve"> планирование</w:t>
      </w:r>
    </w:p>
    <w:p w:rsidR="005A4789" w:rsidRPr="005F4C85" w:rsidRDefault="005A4789" w:rsidP="005A4789">
      <w:pPr>
        <w:shd w:val="clear" w:color="auto" w:fill="FFFFFF"/>
        <w:spacing w:line="30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русскому языку</w:t>
      </w:r>
    </w:p>
    <w:p w:rsidR="005A4789" w:rsidRDefault="005A4789" w:rsidP="005A4789">
      <w:pPr>
        <w:shd w:val="clear" w:color="auto" w:fill="FFFFFF"/>
        <w:spacing w:line="307" w:lineRule="exact"/>
        <w:jc w:val="center"/>
        <w:rPr>
          <w:b/>
          <w:bCs/>
          <w:sz w:val="28"/>
          <w:szCs w:val="28"/>
        </w:rPr>
      </w:pPr>
    </w:p>
    <w:p w:rsidR="005A4789" w:rsidRDefault="005A4789" w:rsidP="005A4789">
      <w:pPr>
        <w:shd w:val="clear" w:color="auto" w:fill="FFFFFF"/>
        <w:spacing w:line="307" w:lineRule="exact"/>
        <w:jc w:val="center"/>
        <w:rPr>
          <w:bCs/>
          <w:sz w:val="28"/>
          <w:szCs w:val="28"/>
        </w:rPr>
      </w:pPr>
    </w:p>
    <w:p w:rsidR="005A4789" w:rsidRPr="007A3D59" w:rsidRDefault="005A4789" w:rsidP="005A4789">
      <w:pPr>
        <w:shd w:val="clear" w:color="auto" w:fill="FFFFFF"/>
        <w:spacing w:line="307" w:lineRule="exact"/>
        <w:rPr>
          <w:bCs/>
        </w:rPr>
      </w:pPr>
      <w:r w:rsidRPr="007A3D59">
        <w:rPr>
          <w:bCs/>
        </w:rPr>
        <w:t xml:space="preserve">Классы – 7 </w:t>
      </w:r>
    </w:p>
    <w:p w:rsidR="005A4789" w:rsidRPr="007A3D59" w:rsidRDefault="005A4789" w:rsidP="005A4789">
      <w:pPr>
        <w:shd w:val="clear" w:color="auto" w:fill="FFFFFF"/>
        <w:spacing w:line="307" w:lineRule="exact"/>
        <w:rPr>
          <w:bCs/>
        </w:rPr>
      </w:pPr>
      <w:r w:rsidRPr="007A3D59">
        <w:rPr>
          <w:bCs/>
        </w:rPr>
        <w:t>Учит</w:t>
      </w:r>
      <w:r w:rsidR="0026677F">
        <w:rPr>
          <w:bCs/>
        </w:rPr>
        <w:t>ель – Гагарина Татьяна Борисовна</w:t>
      </w:r>
    </w:p>
    <w:p w:rsidR="005A4789" w:rsidRPr="007A3D59" w:rsidRDefault="005A4789" w:rsidP="005A4789">
      <w:pPr>
        <w:shd w:val="clear" w:color="auto" w:fill="FFFFFF"/>
        <w:spacing w:line="307" w:lineRule="exact"/>
        <w:rPr>
          <w:bCs/>
        </w:rPr>
      </w:pPr>
      <w:r w:rsidRPr="007A3D59">
        <w:rPr>
          <w:bCs/>
        </w:rPr>
        <w:t>Количество часов</w:t>
      </w:r>
    </w:p>
    <w:p w:rsidR="005A4789" w:rsidRPr="007A3D59" w:rsidRDefault="0026677F" w:rsidP="005A4789">
      <w:pPr>
        <w:shd w:val="clear" w:color="auto" w:fill="FFFFFF"/>
        <w:spacing w:line="307" w:lineRule="exact"/>
        <w:rPr>
          <w:bCs/>
        </w:rPr>
      </w:pPr>
      <w:r>
        <w:rPr>
          <w:bCs/>
        </w:rPr>
        <w:t>Всего – 140</w:t>
      </w:r>
      <w:r w:rsidR="005A4789" w:rsidRPr="007A3D59">
        <w:rPr>
          <w:bCs/>
        </w:rPr>
        <w:t xml:space="preserve"> часов; в неделю – 4 часа</w:t>
      </w:r>
    </w:p>
    <w:p w:rsidR="005A4789" w:rsidRPr="007A3D59" w:rsidRDefault="005A4789" w:rsidP="005A4789">
      <w:pPr>
        <w:shd w:val="clear" w:color="auto" w:fill="FFFFFF"/>
        <w:spacing w:line="307" w:lineRule="exact"/>
        <w:rPr>
          <w:bCs/>
        </w:rPr>
      </w:pPr>
      <w:r w:rsidRPr="007A3D59">
        <w:rPr>
          <w:bCs/>
        </w:rPr>
        <w:t>Плановых уроков:</w:t>
      </w:r>
    </w:p>
    <w:p w:rsidR="005A4789" w:rsidRPr="007A3D59" w:rsidRDefault="005A4789" w:rsidP="005A4789">
      <w:pPr>
        <w:shd w:val="clear" w:color="auto" w:fill="FFFFFF"/>
        <w:spacing w:line="307" w:lineRule="exact"/>
        <w:rPr>
          <w:bCs/>
        </w:rPr>
      </w:pPr>
    </w:p>
    <w:p w:rsidR="005A4789" w:rsidRPr="007A3D59" w:rsidRDefault="005A4789" w:rsidP="005A4789">
      <w:pPr>
        <w:shd w:val="clear" w:color="auto" w:fill="FFFFFF"/>
        <w:spacing w:line="307" w:lineRule="exact"/>
      </w:pPr>
    </w:p>
    <w:p w:rsidR="005A4789" w:rsidRPr="007A3D59" w:rsidRDefault="005A4789" w:rsidP="005A4789">
      <w:pPr>
        <w:shd w:val="clear" w:color="auto" w:fill="FFFFFF"/>
        <w:spacing w:line="307" w:lineRule="exact"/>
        <w:ind w:firstLine="427"/>
      </w:pPr>
      <w:r w:rsidRPr="007A3D59">
        <w:t xml:space="preserve">Планирование составлено на основе программы общеобразовательных учреждений. Русский язык 5-9 классы. Под редакцией М.Т.Баранова, </w:t>
      </w:r>
      <w:proofErr w:type="spellStart"/>
      <w:r w:rsidRPr="007A3D59">
        <w:t>Т.А.Ладыженской</w:t>
      </w:r>
      <w:proofErr w:type="spellEnd"/>
      <w:r w:rsidRPr="007A3D59">
        <w:t>.  М.</w:t>
      </w:r>
      <w:r>
        <w:t xml:space="preserve"> «Просвещение», 200</w:t>
      </w:r>
      <w:r w:rsidRPr="005A4789">
        <w:t>5</w:t>
      </w:r>
      <w:r w:rsidRPr="007A3D59">
        <w:t>.</w:t>
      </w:r>
    </w:p>
    <w:p w:rsidR="005A4789" w:rsidRPr="007A3D59" w:rsidRDefault="005A4789" w:rsidP="005A4789">
      <w:pPr>
        <w:shd w:val="clear" w:color="auto" w:fill="FFFFFF"/>
        <w:spacing w:line="307" w:lineRule="exact"/>
        <w:ind w:firstLine="427"/>
      </w:pPr>
    </w:p>
    <w:p w:rsidR="005A4789" w:rsidRPr="007A3D59" w:rsidRDefault="005A4789" w:rsidP="005A4789">
      <w:pPr>
        <w:shd w:val="clear" w:color="auto" w:fill="FFFFFF"/>
        <w:spacing w:line="307" w:lineRule="exact"/>
        <w:ind w:firstLine="427"/>
      </w:pPr>
      <w:r w:rsidRPr="007A3D59">
        <w:t>Учебник:</w:t>
      </w:r>
    </w:p>
    <w:p w:rsidR="005A4789" w:rsidRPr="007A3D59" w:rsidRDefault="005A4789" w:rsidP="005A4789">
      <w:pPr>
        <w:spacing w:after="200" w:line="276" w:lineRule="auto"/>
        <w:jc w:val="both"/>
        <w:rPr>
          <w:rFonts w:ascii="Book Antiqua" w:hAnsi="Book Antiqua"/>
        </w:rPr>
      </w:pPr>
      <w:r w:rsidRPr="007A3D59">
        <w:rPr>
          <w:rFonts w:ascii="Book Antiqua" w:hAnsi="Book Antiqua"/>
        </w:rPr>
        <w:t xml:space="preserve"> М.Т.Баранов, </w:t>
      </w:r>
      <w:proofErr w:type="spellStart"/>
      <w:r w:rsidRPr="007A3D59">
        <w:rPr>
          <w:rFonts w:ascii="Book Antiqua" w:hAnsi="Book Antiqua"/>
        </w:rPr>
        <w:t>Т.А.Ладыженская</w:t>
      </w:r>
      <w:proofErr w:type="spellEnd"/>
      <w:r w:rsidRPr="007A3D59">
        <w:rPr>
          <w:rFonts w:ascii="Book Antiqua" w:hAnsi="Book Antiqua"/>
        </w:rPr>
        <w:t xml:space="preserve"> и др. Русский язык</w:t>
      </w:r>
      <w:r>
        <w:rPr>
          <w:rFonts w:ascii="Book Antiqua" w:hAnsi="Book Antiqua"/>
        </w:rPr>
        <w:t xml:space="preserve"> 7 класс.- М.: Просвещение, 200</w:t>
      </w:r>
      <w:r w:rsidRPr="00AD5E61">
        <w:rPr>
          <w:rFonts w:ascii="Book Antiqua" w:hAnsi="Book Antiqua"/>
        </w:rPr>
        <w:t>5</w:t>
      </w:r>
      <w:r w:rsidRPr="007A3D59">
        <w:rPr>
          <w:rFonts w:ascii="Book Antiqua" w:hAnsi="Book Antiqua"/>
        </w:rPr>
        <w:t>г.</w:t>
      </w:r>
    </w:p>
    <w:p w:rsidR="005A4789" w:rsidRPr="007A3D59" w:rsidRDefault="005A4789" w:rsidP="005A4789">
      <w:pPr>
        <w:shd w:val="clear" w:color="auto" w:fill="FFFFFF"/>
        <w:spacing w:line="307" w:lineRule="exact"/>
      </w:pPr>
    </w:p>
    <w:p w:rsidR="005A4789" w:rsidRPr="007A3D59" w:rsidRDefault="005A4789" w:rsidP="005A4789">
      <w:pPr>
        <w:shd w:val="clear" w:color="auto" w:fill="FFFFFF"/>
        <w:spacing w:line="307" w:lineRule="exact"/>
      </w:pPr>
      <w:r w:rsidRPr="007A3D59">
        <w:t>Дополнительная литература:</w:t>
      </w:r>
    </w:p>
    <w:p w:rsidR="005A4789" w:rsidRPr="007A3D59" w:rsidRDefault="005A4789" w:rsidP="005A4789">
      <w:pPr>
        <w:shd w:val="clear" w:color="auto" w:fill="FFFFFF"/>
        <w:spacing w:line="307" w:lineRule="exact"/>
      </w:pPr>
    </w:p>
    <w:p w:rsidR="005A4789" w:rsidRPr="007A3D59" w:rsidRDefault="005A4789" w:rsidP="005A4789">
      <w:pPr>
        <w:numPr>
          <w:ilvl w:val="0"/>
          <w:numId w:val="7"/>
        </w:numPr>
        <w:shd w:val="clear" w:color="auto" w:fill="FFFFFF"/>
        <w:spacing w:line="307" w:lineRule="exact"/>
      </w:pPr>
      <w:r w:rsidRPr="007A3D59">
        <w:t>Г.А.Богданова. Уроки русского языка в 7 классе. М.: «Просвещение», 2005г.</w:t>
      </w:r>
    </w:p>
    <w:p w:rsidR="005A4789" w:rsidRPr="007A3D59" w:rsidRDefault="005A4789" w:rsidP="005A4789">
      <w:pPr>
        <w:numPr>
          <w:ilvl w:val="0"/>
          <w:numId w:val="7"/>
        </w:numPr>
        <w:shd w:val="clear" w:color="auto" w:fill="FFFFFF"/>
        <w:spacing w:line="307" w:lineRule="exact"/>
      </w:pPr>
      <w:proofErr w:type="spellStart"/>
      <w:r w:rsidRPr="007A3D59">
        <w:t>Н.Г.Горашова</w:t>
      </w:r>
      <w:proofErr w:type="spellEnd"/>
      <w:r w:rsidRPr="007A3D59">
        <w:t>. Поурочное планирование по русскому языку. 7 класс. М.: «Экзамен», 2007г.</w:t>
      </w:r>
    </w:p>
    <w:p w:rsidR="005A4789" w:rsidRPr="007A3D59" w:rsidRDefault="005A4789" w:rsidP="005A4789">
      <w:pPr>
        <w:numPr>
          <w:ilvl w:val="0"/>
          <w:numId w:val="7"/>
        </w:numPr>
        <w:shd w:val="clear" w:color="auto" w:fill="FFFFFF"/>
        <w:spacing w:line="307" w:lineRule="exact"/>
      </w:pPr>
      <w:r w:rsidRPr="007A3D59">
        <w:t>Г.А.Богданова. Лингвистический тренажёр. Тестовые задания по русскому языку в 7 классе. М.: «Просвещение», 2009г.</w:t>
      </w:r>
    </w:p>
    <w:p w:rsidR="005A4789" w:rsidRPr="007A3D59" w:rsidRDefault="005A4789" w:rsidP="005A4789">
      <w:pPr>
        <w:shd w:val="clear" w:color="auto" w:fill="FFFFFF"/>
        <w:spacing w:line="307" w:lineRule="exact"/>
      </w:pPr>
    </w:p>
    <w:p w:rsidR="005A4789" w:rsidRPr="007A3D59" w:rsidRDefault="005A4789" w:rsidP="005A4789">
      <w:pPr>
        <w:shd w:val="clear" w:color="auto" w:fill="FFFFFF"/>
        <w:spacing w:line="307" w:lineRule="exact"/>
        <w:ind w:firstLine="427"/>
      </w:pPr>
    </w:p>
    <w:p w:rsidR="005A4789" w:rsidRPr="007A3D59" w:rsidRDefault="005A4789" w:rsidP="005A4789">
      <w:pPr>
        <w:shd w:val="clear" w:color="auto" w:fill="FFFFFF"/>
        <w:spacing w:line="307" w:lineRule="exact"/>
        <w:ind w:firstLine="427"/>
      </w:pPr>
    </w:p>
    <w:p w:rsidR="005A4789" w:rsidRPr="007A3D59" w:rsidRDefault="005A4789" w:rsidP="005A4789"/>
    <w:p w:rsidR="005A4789" w:rsidRPr="007A3D59" w:rsidRDefault="005A4789" w:rsidP="005A4789"/>
    <w:p w:rsidR="005A4789" w:rsidRPr="007A3D59" w:rsidRDefault="005A4789" w:rsidP="005A4789"/>
    <w:p w:rsidR="005A4789" w:rsidRPr="00B46158" w:rsidRDefault="005A4789" w:rsidP="005A4789"/>
    <w:p w:rsidR="005A4789" w:rsidRPr="00B46158" w:rsidRDefault="005A4789" w:rsidP="005A4789"/>
    <w:p w:rsidR="005A4789" w:rsidRPr="00B46158" w:rsidRDefault="005A4789" w:rsidP="005A4789"/>
    <w:p w:rsidR="005A4789" w:rsidRPr="00B46158" w:rsidRDefault="005A4789" w:rsidP="005A4789"/>
    <w:p w:rsidR="005A4789" w:rsidRPr="0003203E" w:rsidRDefault="005A4789" w:rsidP="005A4789">
      <w:pPr>
        <w:rPr>
          <w:lang w:val="en-US"/>
        </w:rPr>
        <w:sectPr w:rsidR="005A4789" w:rsidRPr="0003203E" w:rsidSect="005E282E">
          <w:pgSz w:w="11906" w:h="16838"/>
          <w:pgMar w:top="1134" w:right="566" w:bottom="1134" w:left="900" w:header="708" w:footer="708" w:gutter="0"/>
          <w:cols w:space="708"/>
          <w:docGrid w:linePitch="360"/>
        </w:sectPr>
      </w:pPr>
    </w:p>
    <w:p w:rsidR="005A4789" w:rsidRPr="0003203E" w:rsidRDefault="005A4789" w:rsidP="005A4789">
      <w:pPr>
        <w:rPr>
          <w:b/>
          <w:lang w:val="en-US"/>
        </w:rPr>
      </w:pPr>
    </w:p>
    <w:p w:rsidR="005A4789" w:rsidRDefault="005A4789" w:rsidP="005A4789">
      <w:pPr>
        <w:jc w:val="center"/>
        <w:rPr>
          <w:b/>
        </w:rPr>
      </w:pPr>
      <w:r>
        <w:rPr>
          <w:b/>
        </w:rPr>
        <w:t>Учебно-тематическое планирование</w:t>
      </w:r>
    </w:p>
    <w:p w:rsidR="005A4789" w:rsidRDefault="005A4789" w:rsidP="005A4789">
      <w:pPr>
        <w:jc w:val="center"/>
        <w:rPr>
          <w:b/>
        </w:rPr>
      </w:pPr>
    </w:p>
    <w:p w:rsidR="005A4789" w:rsidRDefault="005A4789" w:rsidP="005A4789">
      <w:pPr>
        <w:jc w:val="center"/>
        <w:rPr>
          <w:b/>
        </w:rPr>
      </w:pPr>
    </w:p>
    <w:tbl>
      <w:tblPr>
        <w:tblStyle w:val="a3"/>
        <w:tblW w:w="12333" w:type="dxa"/>
        <w:tblInd w:w="1809" w:type="dxa"/>
        <w:tblLayout w:type="fixed"/>
        <w:tblLook w:val="01E0"/>
      </w:tblPr>
      <w:tblGrid>
        <w:gridCol w:w="1560"/>
        <w:gridCol w:w="7512"/>
        <w:gridCol w:w="1630"/>
        <w:gridCol w:w="1631"/>
      </w:tblGrid>
      <w:tr w:rsidR="00015513" w:rsidRPr="00DA52B2" w:rsidTr="005E282E">
        <w:trPr>
          <w:trHeight w:val="92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№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Тема урока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513" w:rsidRPr="00DA52B2" w:rsidRDefault="00015513" w:rsidP="000155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по плану 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513" w:rsidRPr="00DA52B2" w:rsidRDefault="00015513" w:rsidP="000155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по факту</w:t>
            </w:r>
          </w:p>
        </w:tc>
      </w:tr>
      <w:tr w:rsidR="00015513" w:rsidRPr="00DA52B2" w:rsidTr="005E282E">
        <w:trPr>
          <w:trHeight w:val="46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Русский зык как развивающееся явление.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Повторение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Синтаксис. Синтаксический разбор.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Пунктуация. Пунктуационный разбор.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4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Лексика  фразеология.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5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Фонетика и орфография.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6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Словообразование и орфография. Разбор слова по составу.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7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Морфология и орфография морфологический разбор слов.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8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Орфогра</w:t>
            </w:r>
            <w:r w:rsidRPr="00DA52B2">
              <w:rPr>
                <w:sz w:val="22"/>
                <w:szCs w:val="22"/>
              </w:rPr>
              <w:softHyphen/>
              <w:t>фия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9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 xml:space="preserve">/р. </w:t>
            </w:r>
            <w:r w:rsidRPr="00DA52B2">
              <w:rPr>
                <w:sz w:val="22"/>
                <w:szCs w:val="22"/>
              </w:rPr>
              <w:t>Текст. Стили русского литературного языка.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 xml:space="preserve">Контрольный диктант. 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Анализ контрольного диктанта.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A52B2">
              <w:rPr>
                <w:b/>
                <w:bCs/>
                <w:i/>
                <w:iCs/>
                <w:sz w:val="22"/>
                <w:szCs w:val="22"/>
              </w:rPr>
              <w:t>Морфология. Орфография. Культура речи.</w:t>
            </w:r>
          </w:p>
          <w:p w:rsidR="005A4789" w:rsidRPr="00DA52B2" w:rsidRDefault="005A4789" w:rsidP="005E282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A52B2">
              <w:rPr>
                <w:b/>
                <w:bCs/>
                <w:i/>
                <w:iCs/>
                <w:sz w:val="22"/>
                <w:szCs w:val="22"/>
              </w:rPr>
              <w:t>Причастие (29+6)</w:t>
            </w:r>
          </w:p>
          <w:p w:rsidR="005A4789" w:rsidRPr="00DA52B2" w:rsidRDefault="005A4789" w:rsidP="005E282E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DA52B2">
              <w:rPr>
                <w:sz w:val="22"/>
                <w:szCs w:val="22"/>
              </w:rPr>
              <w:t>изученного</w:t>
            </w:r>
            <w:proofErr w:type="gramEnd"/>
            <w:r w:rsidRPr="00DA52B2">
              <w:rPr>
                <w:sz w:val="22"/>
                <w:szCs w:val="22"/>
              </w:rPr>
              <w:t xml:space="preserve"> о глаголе.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13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14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Причастие как часть речи</w:t>
            </w:r>
          </w:p>
          <w:p w:rsidR="00D650B7" w:rsidRPr="00DA52B2" w:rsidRDefault="00D650B7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Причастие как часть речи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proofErr w:type="gramStart"/>
            <w:r w:rsidRPr="00DA52B2">
              <w:rPr>
                <w:sz w:val="22"/>
                <w:szCs w:val="22"/>
              </w:rPr>
              <w:t>Р</w:t>
            </w:r>
            <w:proofErr w:type="gramEnd"/>
            <w:r w:rsidRPr="00DA52B2">
              <w:rPr>
                <w:sz w:val="22"/>
                <w:szCs w:val="22"/>
              </w:rPr>
              <w:t>/Р Публицистический стиль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16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Склонение причастий.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650B7" w:rsidRDefault="005A4789" w:rsidP="005E282E">
            <w:pPr>
              <w:jc w:val="center"/>
              <w:rPr>
                <w:bCs/>
                <w:sz w:val="22"/>
                <w:szCs w:val="22"/>
              </w:rPr>
            </w:pPr>
            <w:r w:rsidRPr="00D650B7">
              <w:rPr>
                <w:bCs/>
                <w:sz w:val="22"/>
                <w:szCs w:val="22"/>
              </w:rPr>
              <w:t>17</w:t>
            </w:r>
          </w:p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650B7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>/р. Контрольное изложение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19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20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Причастный оборот. 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Выделение причастного оборота запятыми.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 xml:space="preserve">/р. </w:t>
            </w:r>
            <w:r w:rsidRPr="00DA52B2">
              <w:rPr>
                <w:sz w:val="22"/>
                <w:szCs w:val="22"/>
              </w:rPr>
              <w:t>Описание внешности человека.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23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Действительные и страдательные причастия. 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Полные и краткие страдательные причастия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25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Действительные причастия настоящего времени. 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Гласные  </w:t>
            </w:r>
            <w:proofErr w:type="gramStart"/>
            <w:r w:rsidRPr="00DA52B2">
              <w:rPr>
                <w:sz w:val="22"/>
                <w:szCs w:val="22"/>
              </w:rPr>
              <w:t>суффиксах</w:t>
            </w:r>
            <w:proofErr w:type="gramEnd"/>
            <w:r w:rsidRPr="00DA52B2">
              <w:rPr>
                <w:sz w:val="22"/>
                <w:szCs w:val="22"/>
              </w:rPr>
              <w:t xml:space="preserve"> действительных причастий настоящего времени.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26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Действительные причастия прошедшего времени.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27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Страдательные причастия настоящего времени.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28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Гласные в суффиксах страдательных причастий настоящего времени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29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Страдательные причастия прошедшего времени.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015513">
            <w:pPr>
              <w:rPr>
                <w:sz w:val="22"/>
                <w:szCs w:val="22"/>
              </w:rPr>
            </w:pPr>
          </w:p>
        </w:tc>
      </w:tr>
      <w:tr w:rsidR="00D650B7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Гласные перед Н в полных и кратких страдательных причастиях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D650B7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2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D650B7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3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Диктант с грамматическим заданием.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4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D650B7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6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 и НН в кратких причастиях</w:t>
            </w:r>
            <w:r w:rsidR="00D650B7">
              <w:rPr>
                <w:sz w:val="22"/>
                <w:szCs w:val="22"/>
              </w:rPr>
              <w:t xml:space="preserve"> и прилагательных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3</w:t>
            </w:r>
            <w:r w:rsidR="00D650B7">
              <w:rPr>
                <w:sz w:val="22"/>
                <w:szCs w:val="22"/>
              </w:rPr>
              <w:t>7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выборочному изложению.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D650B7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D650B7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Выборочное изложение «Портрет мальчика и мужчины».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НЕ с причастиями.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D650B7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Default="00D650B7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НЕ с причастиями.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7" w:rsidRPr="00DA52B2" w:rsidRDefault="00D650B7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</w:t>
            </w:r>
            <w:r>
              <w:rPr>
                <w:sz w:val="22"/>
                <w:szCs w:val="22"/>
              </w:rPr>
              <w:t xml:space="preserve"> причастия.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контрольному сочинению.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Контрольное сочинение «Мой знакомый».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Буквы</w:t>
            </w:r>
            <w:proofErr w:type="gramStart"/>
            <w:r w:rsidRPr="00DA52B2">
              <w:rPr>
                <w:sz w:val="22"/>
                <w:szCs w:val="22"/>
              </w:rPr>
              <w:t xml:space="preserve"> Е</w:t>
            </w:r>
            <w:proofErr w:type="gramEnd"/>
            <w:r w:rsidRPr="00DA52B2">
              <w:rPr>
                <w:sz w:val="22"/>
                <w:szCs w:val="22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  <w:p w:rsidR="005A4789" w:rsidRPr="00DA52B2" w:rsidRDefault="005A4789" w:rsidP="005E586B">
            <w:pPr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586B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DA52B2">
              <w:rPr>
                <w:sz w:val="22"/>
                <w:szCs w:val="22"/>
              </w:rPr>
              <w:t>изученного</w:t>
            </w:r>
            <w:proofErr w:type="gramEnd"/>
            <w:r w:rsidRPr="00DA52B2">
              <w:rPr>
                <w:sz w:val="22"/>
                <w:szCs w:val="22"/>
              </w:rPr>
              <w:t xml:space="preserve"> о причастии. 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Переход причастий в имена существительные.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5E586B" w:rsidRDefault="005E586B" w:rsidP="005E282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Контрольный диктант</w:t>
            </w:r>
            <w:r w:rsidR="005E586B">
              <w:rPr>
                <w:b/>
                <w:bCs/>
                <w:sz w:val="22"/>
                <w:szCs w:val="22"/>
              </w:rPr>
              <w:t xml:space="preserve"> с грамматическим заданием.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5E586B" w:rsidRDefault="005E586B" w:rsidP="005E282E">
            <w:pPr>
              <w:jc w:val="center"/>
              <w:rPr>
                <w:sz w:val="22"/>
                <w:szCs w:val="22"/>
              </w:rPr>
            </w:pPr>
            <w:r w:rsidRPr="005E586B">
              <w:rPr>
                <w:sz w:val="22"/>
                <w:szCs w:val="22"/>
              </w:rPr>
              <w:t>48.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5E586B" w:rsidRDefault="005A4789" w:rsidP="005E282E">
            <w:pPr>
              <w:rPr>
                <w:sz w:val="22"/>
                <w:szCs w:val="22"/>
              </w:rPr>
            </w:pPr>
            <w:r w:rsidRPr="005E586B">
              <w:rPr>
                <w:sz w:val="22"/>
                <w:szCs w:val="22"/>
              </w:rPr>
              <w:t>Деепричастие (11)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4</w:t>
            </w:r>
            <w:r w:rsidR="005E586B">
              <w:rPr>
                <w:sz w:val="22"/>
                <w:szCs w:val="22"/>
              </w:rPr>
              <w:t>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Понятие о деепричастии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Деепричастный оборот.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 Запятые при деепричастном обороте.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5</w:t>
            </w:r>
            <w:r w:rsidR="005E586B">
              <w:rPr>
                <w:sz w:val="22"/>
                <w:szCs w:val="22"/>
              </w:rPr>
              <w:t>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НЕ с деепричастиями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НЕ с деепричастиями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5</w:t>
            </w:r>
            <w:r w:rsidR="005E586B">
              <w:rPr>
                <w:sz w:val="22"/>
                <w:szCs w:val="22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Деепричастия </w:t>
            </w:r>
            <w:r w:rsidR="005A4789" w:rsidRPr="00DA52B2">
              <w:rPr>
                <w:sz w:val="22"/>
                <w:szCs w:val="22"/>
              </w:rPr>
              <w:t xml:space="preserve"> несовершенного вида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586B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Default="005E586B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Деепричастие совершенного вида.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6B" w:rsidRPr="00DA52B2" w:rsidRDefault="005E586B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5</w:t>
            </w:r>
            <w:r w:rsidR="005E586B">
              <w:rPr>
                <w:sz w:val="22"/>
                <w:szCs w:val="22"/>
              </w:rPr>
              <w:t>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 деепричастия</w:t>
            </w:r>
            <w:r w:rsidR="003C320F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картине С. Григорьева «Вратарь».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C320F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Повторение по теме «Деепричастие»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  <w:r w:rsidR="005E586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Контрольный диктант.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5E282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Cs/>
                <w:sz w:val="22"/>
                <w:szCs w:val="22"/>
              </w:rPr>
            </w:pPr>
            <w:r w:rsidRPr="00DA52B2">
              <w:rPr>
                <w:bCs/>
                <w:sz w:val="22"/>
                <w:szCs w:val="22"/>
              </w:rPr>
              <w:t>Анализ контрольного диктанта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Cs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Наречие (20+6)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586B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320F">
              <w:rPr>
                <w:sz w:val="22"/>
                <w:szCs w:val="22"/>
              </w:rPr>
              <w:t>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Наречие как часть речи.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Смысловые группы наречий.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сочинению.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  <w:p w:rsidR="005A4789" w:rsidRPr="00DA52B2" w:rsidRDefault="003C320F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shd w:val="clear" w:color="auto" w:fill="FFFFFF"/>
              <w:spacing w:line="223" w:lineRule="exact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  <w:lang w:val="en-US"/>
              </w:rPr>
              <w:t>P</w:t>
            </w:r>
            <w:r w:rsidRPr="00DA52B2">
              <w:rPr>
                <w:sz w:val="22"/>
                <w:szCs w:val="22"/>
              </w:rPr>
              <w:t>.</w:t>
            </w:r>
            <w:r w:rsidRPr="00DA52B2">
              <w:rPr>
                <w:sz w:val="22"/>
                <w:szCs w:val="22"/>
                <w:lang w:val="en-US"/>
              </w:rPr>
              <w:t>p</w:t>
            </w:r>
            <w:r w:rsidRPr="00DA52B2">
              <w:rPr>
                <w:sz w:val="22"/>
                <w:szCs w:val="22"/>
              </w:rPr>
              <w:t>.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Сочинение в форме дневниковых записей</w:t>
            </w:r>
            <w:r w:rsidR="003C320F">
              <w:rPr>
                <w:sz w:val="22"/>
                <w:szCs w:val="22"/>
              </w:rPr>
              <w:t xml:space="preserve"> по картине И. Попова «Первый снег».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Степени сравнения наречий</w:t>
            </w:r>
            <w:r w:rsidR="003C320F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Степени сравнения наречий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итоговый диктант.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6</w:t>
            </w:r>
            <w:r w:rsidR="003C320F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 наречия.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Слитное и раздельное написание НЕ с наречиями на </w:t>
            </w:r>
            <w:proofErr w:type="gramStart"/>
            <w:r w:rsidRPr="00DA52B2">
              <w:rPr>
                <w:sz w:val="22"/>
                <w:szCs w:val="22"/>
              </w:rPr>
              <w:t>-о</w:t>
            </w:r>
            <w:proofErr w:type="gramEnd"/>
            <w:r w:rsidRPr="00DA52B2">
              <w:rPr>
                <w:sz w:val="22"/>
                <w:szCs w:val="22"/>
              </w:rPr>
              <w:t xml:space="preserve"> и -е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Слитное и раздельное написание НЕ с наречиями на </w:t>
            </w:r>
            <w:proofErr w:type="gramStart"/>
            <w:r w:rsidRPr="00DA52B2">
              <w:rPr>
                <w:sz w:val="22"/>
                <w:szCs w:val="22"/>
              </w:rPr>
              <w:t>-о</w:t>
            </w:r>
            <w:proofErr w:type="gramEnd"/>
            <w:r w:rsidRPr="00DA52B2">
              <w:rPr>
                <w:sz w:val="22"/>
                <w:szCs w:val="22"/>
              </w:rPr>
              <w:t xml:space="preserve"> и -е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Буквы</w:t>
            </w:r>
            <w:proofErr w:type="gramStart"/>
            <w:r w:rsidRPr="00DA52B2">
              <w:rPr>
                <w:sz w:val="22"/>
                <w:szCs w:val="22"/>
              </w:rPr>
              <w:t xml:space="preserve"> Е</w:t>
            </w:r>
            <w:proofErr w:type="gramEnd"/>
            <w:r w:rsidRPr="00DA52B2">
              <w:rPr>
                <w:sz w:val="22"/>
                <w:szCs w:val="22"/>
              </w:rPr>
              <w:t xml:space="preserve"> и </w:t>
            </w:r>
            <w:proofErr w:type="spellStart"/>
            <w:r w:rsidRPr="00DA52B2">
              <w:rPr>
                <w:sz w:val="22"/>
                <w:szCs w:val="22"/>
              </w:rPr>
              <w:t>И</w:t>
            </w:r>
            <w:proofErr w:type="spellEnd"/>
            <w:r w:rsidRPr="00DA52B2">
              <w:rPr>
                <w:sz w:val="22"/>
                <w:szCs w:val="22"/>
              </w:rPr>
              <w:t xml:space="preserve"> в приставках НЕ и НИ отрицательных наречий.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Н и НН в наречиях на </w:t>
            </w:r>
            <w:proofErr w:type="gramStart"/>
            <w:r w:rsidRPr="00DA52B2">
              <w:rPr>
                <w:sz w:val="22"/>
                <w:szCs w:val="22"/>
              </w:rPr>
              <w:t>-о</w:t>
            </w:r>
            <w:proofErr w:type="gramEnd"/>
            <w:r w:rsidRPr="00DA52B2">
              <w:rPr>
                <w:sz w:val="22"/>
                <w:szCs w:val="22"/>
              </w:rPr>
              <w:t xml:space="preserve"> и -е.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Default="003C320F" w:rsidP="003C3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сочинению.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3C320F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7</w:t>
            </w:r>
            <w:r w:rsidR="003C320F">
              <w:rPr>
                <w:sz w:val="22"/>
                <w:szCs w:val="22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3C320F" w:rsidP="005E282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E282E">
              <w:rPr>
                <w:b/>
                <w:bCs/>
                <w:sz w:val="22"/>
                <w:szCs w:val="22"/>
              </w:rPr>
              <w:t>Р.р</w:t>
            </w:r>
            <w:proofErr w:type="gramStart"/>
            <w:r w:rsidR="005E282E">
              <w:rPr>
                <w:b/>
                <w:bCs/>
                <w:sz w:val="22"/>
                <w:szCs w:val="22"/>
              </w:rPr>
              <w:t>.</w:t>
            </w:r>
            <w:r w:rsidR="005A4789" w:rsidRPr="00DA52B2">
              <w:rPr>
                <w:sz w:val="22"/>
                <w:szCs w:val="22"/>
              </w:rPr>
              <w:t>С</w:t>
            </w:r>
            <w:proofErr w:type="gramEnd"/>
            <w:r w:rsidR="005A4789" w:rsidRPr="00DA52B2">
              <w:rPr>
                <w:sz w:val="22"/>
                <w:szCs w:val="22"/>
              </w:rPr>
              <w:t>очинение</w:t>
            </w:r>
            <w:r>
              <w:rPr>
                <w:sz w:val="22"/>
                <w:szCs w:val="22"/>
              </w:rPr>
              <w:t xml:space="preserve"> о труде.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7</w:t>
            </w:r>
            <w:r w:rsidR="003C320F">
              <w:rPr>
                <w:sz w:val="22"/>
                <w:szCs w:val="22"/>
              </w:rPr>
              <w:t>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Буквы</w:t>
            </w:r>
            <w:proofErr w:type="gramStart"/>
            <w:r w:rsidRPr="00DA52B2">
              <w:rPr>
                <w:sz w:val="22"/>
                <w:szCs w:val="22"/>
              </w:rPr>
              <w:t xml:space="preserve"> О</w:t>
            </w:r>
            <w:proofErr w:type="gramEnd"/>
            <w:r w:rsidRPr="00DA52B2">
              <w:rPr>
                <w:sz w:val="22"/>
                <w:szCs w:val="22"/>
              </w:rPr>
              <w:t xml:space="preserve"> и Е после шипящих на конце наречий.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7</w:t>
            </w:r>
            <w:r w:rsidR="0071704D">
              <w:rPr>
                <w:sz w:val="22"/>
                <w:szCs w:val="22"/>
              </w:rPr>
              <w:t>6</w:t>
            </w:r>
            <w:r w:rsidR="003C320F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Буквы</w:t>
            </w:r>
            <w:proofErr w:type="gramStart"/>
            <w:r w:rsidRPr="00DA52B2">
              <w:rPr>
                <w:sz w:val="22"/>
                <w:szCs w:val="22"/>
              </w:rPr>
              <w:t xml:space="preserve"> О</w:t>
            </w:r>
            <w:proofErr w:type="gramEnd"/>
            <w:r w:rsidRPr="00DA52B2">
              <w:rPr>
                <w:sz w:val="22"/>
                <w:szCs w:val="22"/>
              </w:rPr>
              <w:t xml:space="preserve"> и А на конце наречий с приставками ИЗ, ДО, С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3C320F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7</w:t>
            </w:r>
            <w:r w:rsidR="0071704D">
              <w:rPr>
                <w:sz w:val="22"/>
                <w:szCs w:val="22"/>
              </w:rPr>
              <w:t>7</w:t>
            </w:r>
            <w:r w:rsidR="003C320F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Дефис между частями слова в наречиях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3C320F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3C320F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DA52B2" w:rsidRDefault="003C320F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Дефис между частями слова в наречиях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0F" w:rsidRPr="00015513" w:rsidRDefault="003C320F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71704D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Мягкий знак после шипящих на конце наречий.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8</w:t>
            </w:r>
            <w:r w:rsidR="0071704D">
              <w:rPr>
                <w:sz w:val="22"/>
                <w:szCs w:val="22"/>
              </w:rPr>
              <w:t>2.</w:t>
            </w:r>
          </w:p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Повторение</w:t>
            </w:r>
            <w:r w:rsidR="0071704D">
              <w:rPr>
                <w:sz w:val="22"/>
                <w:szCs w:val="22"/>
              </w:rPr>
              <w:t>.</w:t>
            </w:r>
          </w:p>
          <w:p w:rsidR="005A4789" w:rsidRPr="00DA52B2" w:rsidRDefault="0071704D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</w:t>
            </w:r>
            <w:r w:rsidR="005A4789" w:rsidRPr="00DA52B2">
              <w:rPr>
                <w:sz w:val="22"/>
                <w:szCs w:val="22"/>
              </w:rPr>
              <w:t>истематизация изученного по теме «Наречие».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8</w:t>
            </w:r>
            <w:r w:rsidR="0071704D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Контрольный диктант.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8</w:t>
            </w:r>
            <w:r w:rsidR="0071704D">
              <w:rPr>
                <w:sz w:val="22"/>
                <w:szCs w:val="22"/>
              </w:rPr>
              <w:t>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Категория состояния</w:t>
            </w:r>
            <w:r w:rsidR="0071704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71704D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rPr>
                <w:b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Категория состояния</w:t>
            </w:r>
            <w:r w:rsidRPr="0071704D">
              <w:rPr>
                <w:sz w:val="22"/>
                <w:szCs w:val="22"/>
              </w:rPr>
              <w:t>. Морфологический разбор категории состояния.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sz w:val="22"/>
                <w:szCs w:val="22"/>
              </w:rPr>
            </w:pPr>
            <w:r w:rsidRPr="00DA52B2">
              <w:rPr>
                <w:b/>
                <w:bCs/>
                <w:i/>
                <w:iCs/>
                <w:sz w:val="22"/>
                <w:szCs w:val="22"/>
              </w:rPr>
              <w:t>Служебные части речи. Культура речи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8</w:t>
            </w:r>
            <w:r w:rsidR="0071704D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Самостоятельные и служебные части речи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Предлог (7+2)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Предлог как часть речи.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Употребление предлогов.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Непроизводные и производные предлоги.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9</w:t>
            </w:r>
            <w:r w:rsidR="0071704D">
              <w:rPr>
                <w:sz w:val="22"/>
                <w:szCs w:val="22"/>
              </w:rPr>
              <w:t>2.</w:t>
            </w:r>
          </w:p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Простые и составные предлоги.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 предлога.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789" w:rsidRPr="00DA52B2" w:rsidRDefault="0071704D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94.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789" w:rsidRPr="00DA52B2" w:rsidRDefault="0071704D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сочинению по репродукции картины А.В. Сайкиной «Детская спортивная школа».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9</w:t>
            </w:r>
            <w:r w:rsidR="0071704D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282E" w:rsidP="005E282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Р.р.</w:t>
            </w:r>
            <w:r w:rsidR="005A4789" w:rsidRPr="00DA52B2">
              <w:rPr>
                <w:b/>
                <w:bCs/>
                <w:sz w:val="22"/>
                <w:szCs w:val="22"/>
              </w:rPr>
              <w:t xml:space="preserve"> Сочинение </w:t>
            </w:r>
            <w:r w:rsidR="0071704D">
              <w:rPr>
                <w:b/>
                <w:bCs/>
                <w:sz w:val="22"/>
                <w:szCs w:val="22"/>
              </w:rPr>
              <w:t>по картине.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9</w:t>
            </w:r>
            <w:r w:rsidR="0071704D">
              <w:rPr>
                <w:sz w:val="22"/>
                <w:szCs w:val="22"/>
              </w:rPr>
              <w:t>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производных предлогов</w:t>
            </w:r>
            <w:r w:rsidR="0071704D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71704D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и раздельное написание производных предлогов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4D" w:rsidRPr="00DA52B2" w:rsidRDefault="0071704D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Союз (10+2)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9</w:t>
            </w:r>
            <w:r w:rsidR="0071704D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Союз как част речи. Простые и составные союзы.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9</w:t>
            </w:r>
            <w:r w:rsidR="0071704D">
              <w:rPr>
                <w:sz w:val="22"/>
                <w:szCs w:val="22"/>
              </w:rPr>
              <w:t>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Сочинительные и подчинительные союзы.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71704D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Запятая перед союзами в сложном предложении.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Сочинительные союзы.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13" w:rsidRPr="00DA52B2" w:rsidRDefault="00015513" w:rsidP="00015513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lastRenderedPageBreak/>
              <w:t>10</w:t>
            </w:r>
            <w:r w:rsidR="005E282E">
              <w:rPr>
                <w:sz w:val="22"/>
                <w:szCs w:val="22"/>
              </w:rPr>
              <w:t>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Подчинительные союзы.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 союза.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10</w:t>
            </w:r>
            <w:r w:rsidR="005E282E">
              <w:rPr>
                <w:sz w:val="22"/>
                <w:szCs w:val="22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написание союзов ТОЖЕ, ТАКЖЕ, ЧТОБЫ.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5A4789" w:rsidP="00015513">
            <w:pPr>
              <w:rPr>
                <w:sz w:val="22"/>
                <w:szCs w:val="22"/>
              </w:rPr>
            </w:pPr>
          </w:p>
        </w:tc>
      </w:tr>
      <w:tr w:rsidR="005E282E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Слитное написание союзов ТОЖЕ, ТАКЖЕ, ЧТОБЫ.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015513" w:rsidRDefault="005E282E" w:rsidP="00015513">
            <w:pPr>
              <w:rPr>
                <w:sz w:val="22"/>
                <w:szCs w:val="22"/>
              </w:rPr>
            </w:pPr>
          </w:p>
        </w:tc>
      </w:tr>
      <w:tr w:rsidR="005E282E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сочинению.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015513" w:rsidRDefault="005E282E" w:rsidP="00015513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10</w:t>
            </w:r>
            <w:r w:rsidR="005E282E">
              <w:rPr>
                <w:sz w:val="22"/>
                <w:szCs w:val="22"/>
              </w:rPr>
              <w:t>7..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 xml:space="preserve">  </w:t>
            </w:r>
            <w:r w:rsidR="005E282E">
              <w:rPr>
                <w:b/>
                <w:bCs/>
                <w:sz w:val="22"/>
                <w:szCs w:val="22"/>
              </w:rPr>
              <w:t>Р.р</w:t>
            </w:r>
            <w:proofErr w:type="gramStart"/>
            <w:r w:rsidR="005E282E">
              <w:rPr>
                <w:b/>
                <w:bCs/>
                <w:sz w:val="22"/>
                <w:szCs w:val="22"/>
              </w:rPr>
              <w:t>.</w:t>
            </w:r>
            <w:r w:rsidRPr="00DA52B2">
              <w:rPr>
                <w:sz w:val="22"/>
                <w:szCs w:val="22"/>
              </w:rPr>
              <w:t>С</w:t>
            </w:r>
            <w:proofErr w:type="gramEnd"/>
            <w:r w:rsidRPr="00DA52B2">
              <w:rPr>
                <w:sz w:val="22"/>
                <w:szCs w:val="22"/>
              </w:rPr>
              <w:t>очинение публицистического стиля о пользе чтения.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10</w:t>
            </w:r>
            <w:r w:rsidR="005E282E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Обобщение сведений о предлогах  союзах.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10</w:t>
            </w:r>
            <w:r w:rsidR="005E282E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Контрольный диктант.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sz w:val="22"/>
                <w:szCs w:val="22"/>
              </w:rPr>
              <w:t>Частица (18+4)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</w:t>
            </w:r>
            <w:r w:rsidR="005E282E">
              <w:rPr>
                <w:sz w:val="22"/>
                <w:szCs w:val="22"/>
              </w:rPr>
              <w:t>10.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Частица как часть речи.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111.</w:t>
            </w:r>
          </w:p>
          <w:p w:rsidR="005A4789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Разряды частиц.</w:t>
            </w:r>
          </w:p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 xml:space="preserve"> Формообразующие частицы.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</w:t>
            </w:r>
            <w:r w:rsidR="005E282E">
              <w:rPr>
                <w:sz w:val="22"/>
                <w:szCs w:val="22"/>
              </w:rPr>
              <w:t>13.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Модальные частицы.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282E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Модальные частицы.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Раздельное и слитное написание частиц.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11</w:t>
            </w:r>
            <w:r w:rsidR="005E282E">
              <w:rPr>
                <w:sz w:val="22"/>
                <w:szCs w:val="22"/>
              </w:rPr>
              <w:t>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Морфологический разбор частиц.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11</w:t>
            </w:r>
            <w:r w:rsidR="005E282E">
              <w:rPr>
                <w:sz w:val="22"/>
                <w:szCs w:val="22"/>
              </w:rPr>
              <w:t>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Отрицательные частицы.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11</w:t>
            </w:r>
            <w:r w:rsidR="005E282E">
              <w:rPr>
                <w:sz w:val="22"/>
                <w:szCs w:val="22"/>
              </w:rPr>
              <w:t>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Различение на письме частиц НЕ и 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282E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Различение на письме частиц НЕ и НИ.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E282E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Default="005E282E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</w:t>
            </w:r>
            <w:proofErr w:type="spellStart"/>
            <w:r>
              <w:rPr>
                <w:sz w:val="22"/>
                <w:szCs w:val="22"/>
              </w:rPr>
              <w:t>сочиению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2E" w:rsidRPr="00DA52B2" w:rsidRDefault="005E282E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</w:p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</w:t>
            </w:r>
            <w:r w:rsidR="005E282E">
              <w:rPr>
                <w:sz w:val="22"/>
                <w:szCs w:val="22"/>
              </w:rPr>
              <w:t>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E282E">
              <w:rPr>
                <w:b/>
                <w:bCs/>
                <w:sz w:val="22"/>
                <w:szCs w:val="22"/>
              </w:rPr>
              <w:t>Р.р</w:t>
            </w:r>
            <w:proofErr w:type="gramStart"/>
            <w:r w:rsidR="005E282E">
              <w:rPr>
                <w:b/>
                <w:bCs/>
                <w:sz w:val="22"/>
                <w:szCs w:val="22"/>
              </w:rPr>
              <w:t>.</w:t>
            </w:r>
            <w:r w:rsidRPr="00DA52B2">
              <w:rPr>
                <w:sz w:val="22"/>
                <w:szCs w:val="22"/>
              </w:rPr>
              <w:t>С</w:t>
            </w:r>
            <w:proofErr w:type="gramEnd"/>
            <w:r w:rsidRPr="00DA52B2">
              <w:rPr>
                <w:sz w:val="22"/>
                <w:szCs w:val="22"/>
              </w:rPr>
              <w:t>очинение-рассказ</w:t>
            </w:r>
            <w:proofErr w:type="spellEnd"/>
            <w:r w:rsidRPr="00DA52B2">
              <w:rPr>
                <w:sz w:val="22"/>
                <w:szCs w:val="22"/>
              </w:rPr>
              <w:t xml:space="preserve"> по данному сюжету.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121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Различение на письме частицы НЕ и приставки НЕ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lastRenderedPageBreak/>
              <w:t>122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Различение на письме частицы НИ и приставки НИ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015513" w:rsidP="005E282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</w:t>
            </w:r>
            <w:r w:rsidR="00297906">
              <w:rPr>
                <w:bCs/>
                <w:sz w:val="22"/>
                <w:szCs w:val="22"/>
              </w:rPr>
              <w:t>.</w:t>
            </w:r>
          </w:p>
          <w:p w:rsidR="005A4789" w:rsidRPr="00DA52B2" w:rsidRDefault="005A4789" w:rsidP="005E282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 xml:space="preserve">/р. Контрольное </w:t>
            </w:r>
            <w:r w:rsidR="005E282E">
              <w:rPr>
                <w:b/>
                <w:bCs/>
                <w:sz w:val="22"/>
                <w:szCs w:val="22"/>
              </w:rPr>
              <w:t>изложение</w:t>
            </w:r>
            <w:r w:rsidR="0029790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Default="00297906" w:rsidP="005E282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 xml:space="preserve">/р. Контрольное </w:t>
            </w:r>
            <w:r>
              <w:rPr>
                <w:b/>
                <w:bCs/>
                <w:sz w:val="22"/>
                <w:szCs w:val="22"/>
              </w:rPr>
              <w:t>изложение.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125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Обобще</w:t>
            </w:r>
            <w:r w:rsidRPr="00DA52B2">
              <w:rPr>
                <w:sz w:val="22"/>
                <w:szCs w:val="22"/>
              </w:rPr>
              <w:softHyphen/>
              <w:t>ние и система</w:t>
            </w:r>
            <w:r w:rsidRPr="00DA52B2">
              <w:rPr>
                <w:sz w:val="22"/>
                <w:szCs w:val="22"/>
              </w:rPr>
              <w:softHyphen/>
              <w:t>тизация по теме «Частица»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015513" w:rsidRDefault="005A4789" w:rsidP="005E282E">
            <w:pPr>
              <w:jc w:val="center"/>
              <w:rPr>
                <w:bCs/>
                <w:sz w:val="22"/>
                <w:szCs w:val="22"/>
              </w:rPr>
            </w:pPr>
            <w:r w:rsidRPr="00015513">
              <w:rPr>
                <w:bCs/>
                <w:sz w:val="22"/>
                <w:szCs w:val="22"/>
              </w:rPr>
              <w:t>126</w:t>
            </w:r>
            <w:r w:rsidR="0029790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b/>
                <w:bCs/>
                <w:sz w:val="22"/>
                <w:szCs w:val="22"/>
              </w:rPr>
            </w:pPr>
            <w:r w:rsidRPr="00DA52B2">
              <w:rPr>
                <w:b/>
                <w:bCs/>
                <w:sz w:val="22"/>
                <w:szCs w:val="22"/>
              </w:rPr>
              <w:t>Контрольный диктант.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127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Анализ контрольного диктанта.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128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5A4789" w:rsidRPr="00297906" w:rsidRDefault="005A4789" w:rsidP="00297906">
            <w:pPr>
              <w:pStyle w:val="4"/>
              <w:outlineLvl w:val="3"/>
              <w:rPr>
                <w:b w:val="0"/>
                <w:i w:val="0"/>
                <w:sz w:val="22"/>
                <w:szCs w:val="22"/>
              </w:rPr>
            </w:pPr>
            <w:r w:rsidRPr="00297906">
              <w:rPr>
                <w:b w:val="0"/>
                <w:i w:val="0"/>
                <w:sz w:val="22"/>
                <w:szCs w:val="22"/>
              </w:rPr>
              <w:t>Междометие</w:t>
            </w:r>
            <w:r w:rsidR="00297906" w:rsidRPr="00297906">
              <w:rPr>
                <w:b w:val="0"/>
                <w:i w:val="0"/>
                <w:sz w:val="22"/>
                <w:szCs w:val="22"/>
              </w:rPr>
              <w:t>. Как часть речи</w:t>
            </w:r>
            <w:r w:rsidR="00297906">
              <w:rPr>
                <w:b w:val="0"/>
                <w:i w:val="0"/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129.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297906" w:rsidRPr="00297906" w:rsidRDefault="00297906" w:rsidP="00297906">
            <w:pPr>
              <w:pStyle w:val="4"/>
              <w:outlineLvl w:val="3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Дефис в междометиях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b/>
                <w:bCs/>
                <w:i/>
                <w:iCs/>
                <w:sz w:val="22"/>
                <w:szCs w:val="22"/>
              </w:rPr>
              <w:t>Повторение  обобщени</w:t>
            </w:r>
            <w:r w:rsidR="00297906">
              <w:rPr>
                <w:b/>
                <w:bCs/>
                <w:i/>
                <w:iCs/>
                <w:sz w:val="22"/>
                <w:szCs w:val="22"/>
              </w:rPr>
              <w:t xml:space="preserve">е </w:t>
            </w:r>
            <w:proofErr w:type="gramStart"/>
            <w:r w:rsidR="00297906">
              <w:rPr>
                <w:b/>
                <w:bCs/>
                <w:i/>
                <w:iCs/>
                <w:sz w:val="22"/>
                <w:szCs w:val="22"/>
              </w:rPr>
              <w:t>изученного</w:t>
            </w:r>
            <w:proofErr w:type="gramEnd"/>
            <w:r w:rsidR="00297906">
              <w:rPr>
                <w:b/>
                <w:bCs/>
                <w:i/>
                <w:iCs/>
                <w:sz w:val="22"/>
                <w:szCs w:val="22"/>
              </w:rPr>
              <w:t xml:space="preserve"> в 5 – 7 классах(8+3</w:t>
            </w:r>
            <w:r w:rsidRPr="00DA52B2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297906" w:rsidRDefault="00297906" w:rsidP="005E282E">
            <w:pPr>
              <w:rPr>
                <w:bCs/>
                <w:iCs/>
                <w:sz w:val="22"/>
                <w:szCs w:val="22"/>
              </w:rPr>
            </w:pPr>
            <w:r w:rsidRPr="00297906">
              <w:rPr>
                <w:bCs/>
                <w:iCs/>
                <w:sz w:val="22"/>
                <w:szCs w:val="22"/>
              </w:rPr>
              <w:t>Разделы науки о русском языке.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297906">
            <w:pPr>
              <w:rPr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 xml:space="preserve">/р. </w:t>
            </w:r>
            <w:r w:rsidRPr="00DA52B2">
              <w:rPr>
                <w:sz w:val="22"/>
                <w:szCs w:val="22"/>
              </w:rPr>
              <w:t>Текст. Стили речи</w:t>
            </w:r>
            <w:r w:rsidR="00297906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297906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>/р.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97906">
              <w:rPr>
                <w:bCs/>
                <w:sz w:val="22"/>
                <w:szCs w:val="22"/>
              </w:rPr>
              <w:t>Контрольное сочинение «Удивительное рядом».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297906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DA52B2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DA52B2">
              <w:rPr>
                <w:b/>
                <w:bCs/>
                <w:sz w:val="22"/>
                <w:szCs w:val="22"/>
              </w:rPr>
              <w:t>/р.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97906">
              <w:rPr>
                <w:bCs/>
                <w:sz w:val="22"/>
                <w:szCs w:val="22"/>
              </w:rPr>
              <w:t>Контрольное сочинение «Удивительное рядом».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13</w:t>
            </w:r>
            <w:r w:rsidR="00297906">
              <w:rPr>
                <w:sz w:val="22"/>
                <w:szCs w:val="22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Лекси</w:t>
            </w:r>
            <w:r w:rsidR="00297906">
              <w:rPr>
                <w:sz w:val="22"/>
                <w:szCs w:val="22"/>
              </w:rPr>
              <w:t>ка и фразеология.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Морфемика</w:t>
            </w:r>
            <w:proofErr w:type="spellEnd"/>
            <w:r>
              <w:rPr>
                <w:sz w:val="22"/>
                <w:szCs w:val="22"/>
              </w:rPr>
              <w:t>. Словообразование.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13</w:t>
            </w:r>
            <w:r w:rsidR="00297906">
              <w:rPr>
                <w:sz w:val="22"/>
                <w:szCs w:val="22"/>
              </w:rPr>
              <w:t>6.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Морфология.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13</w:t>
            </w:r>
            <w:r w:rsidR="00297906">
              <w:rPr>
                <w:sz w:val="22"/>
                <w:szCs w:val="22"/>
              </w:rPr>
              <w:t>7.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Орфография.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Синтаксис.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5A4789" w:rsidRPr="00DA52B2" w:rsidTr="00297906">
        <w:trPr>
          <w:trHeight w:val="46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  <w:r w:rsidRPr="00DA52B2">
              <w:rPr>
                <w:sz w:val="22"/>
                <w:szCs w:val="22"/>
              </w:rPr>
              <w:t>13</w:t>
            </w:r>
            <w:r w:rsidR="00297906">
              <w:rPr>
                <w:sz w:val="22"/>
                <w:szCs w:val="22"/>
              </w:rPr>
              <w:t>9.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5A4789" w:rsidRPr="00DA52B2" w:rsidRDefault="00297906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Пунктуация.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789" w:rsidRPr="00DA52B2" w:rsidRDefault="005A4789" w:rsidP="005E282E">
            <w:pPr>
              <w:jc w:val="center"/>
              <w:rPr>
                <w:sz w:val="22"/>
                <w:szCs w:val="22"/>
              </w:rPr>
            </w:pPr>
          </w:p>
        </w:tc>
      </w:tr>
      <w:tr w:rsidR="00297906" w:rsidRPr="00DA52B2" w:rsidTr="005A4789">
        <w:trPr>
          <w:trHeight w:val="46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140.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года.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06" w:rsidRPr="00DA52B2" w:rsidRDefault="00297906" w:rsidP="005E28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A4789" w:rsidRDefault="005A4789" w:rsidP="005A4789">
      <w:pPr>
        <w:rPr>
          <w:rFonts w:ascii="Arial Narrow" w:hAnsi="Arial Narrow"/>
          <w:b/>
          <w:sz w:val="28"/>
          <w:szCs w:val="28"/>
        </w:rPr>
        <w:sectPr w:rsidR="005A4789" w:rsidSect="005E282E">
          <w:pgSz w:w="16838" w:h="11906" w:orient="landscape"/>
          <w:pgMar w:top="902" w:right="1134" w:bottom="567" w:left="1134" w:header="709" w:footer="709" w:gutter="0"/>
          <w:cols w:space="708"/>
          <w:docGrid w:linePitch="360"/>
        </w:sectPr>
      </w:pPr>
    </w:p>
    <w:p w:rsidR="005E282E" w:rsidRDefault="005E282E"/>
    <w:sectPr w:rsidR="005E282E" w:rsidSect="00F1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3D9A"/>
    <w:multiLevelType w:val="hybridMultilevel"/>
    <w:tmpl w:val="F830F5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0F254C"/>
    <w:multiLevelType w:val="hybridMultilevel"/>
    <w:tmpl w:val="1BF4CD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D54DBE"/>
    <w:multiLevelType w:val="hybridMultilevel"/>
    <w:tmpl w:val="96FE2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F2280"/>
    <w:multiLevelType w:val="hybridMultilevel"/>
    <w:tmpl w:val="5AB8C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451994"/>
    <w:multiLevelType w:val="hybridMultilevel"/>
    <w:tmpl w:val="FCC2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DC04D2"/>
    <w:multiLevelType w:val="hybridMultilevel"/>
    <w:tmpl w:val="264C7D86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789"/>
    <w:rsid w:val="00015513"/>
    <w:rsid w:val="0026677F"/>
    <w:rsid w:val="0027504D"/>
    <w:rsid w:val="00297906"/>
    <w:rsid w:val="003C320F"/>
    <w:rsid w:val="005A4789"/>
    <w:rsid w:val="005E282E"/>
    <w:rsid w:val="005E586B"/>
    <w:rsid w:val="0071704D"/>
    <w:rsid w:val="007B4D93"/>
    <w:rsid w:val="00806E87"/>
    <w:rsid w:val="009A1D44"/>
    <w:rsid w:val="00A064E7"/>
    <w:rsid w:val="00AB3FAE"/>
    <w:rsid w:val="00D650B7"/>
    <w:rsid w:val="00E17B31"/>
    <w:rsid w:val="00F12A15"/>
    <w:rsid w:val="00FD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4789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5A47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A4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A4789"/>
    <w:pPr>
      <w:keepNext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78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47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A47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A478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table" w:styleId="a3">
    <w:name w:val="Table Grid"/>
    <w:basedOn w:val="a1"/>
    <w:rsid w:val="005A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A4789"/>
    <w:rPr>
      <w:szCs w:val="20"/>
    </w:rPr>
  </w:style>
  <w:style w:type="character" w:customStyle="1" w:styleId="a5">
    <w:name w:val="Основной текст Знак"/>
    <w:basedOn w:val="a0"/>
    <w:link w:val="a4"/>
    <w:rsid w:val="005A478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5</cp:revision>
  <dcterms:created xsi:type="dcterms:W3CDTF">2013-09-18T18:33:00Z</dcterms:created>
  <dcterms:modified xsi:type="dcterms:W3CDTF">2014-03-06T05:41:00Z</dcterms:modified>
</cp:coreProperties>
</file>